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lang w:eastAsia="zh-CN"/>
        </w:rPr>
      </w:pPr>
      <w:r>
        <w:rPr>
          <w:rFonts w:hint="eastAsia" w:ascii="仿宋_GB2312" w:eastAsia="仿宋_GB2312"/>
          <w:sz w:val="32"/>
          <w:szCs w:val="32"/>
        </w:rPr>
        <w:t>四川省妇幼保健院</w:t>
      </w:r>
      <w:r>
        <w:rPr>
          <w:rFonts w:hint="eastAsia" w:ascii="仿宋_GB2312" w:eastAsia="仿宋_GB2312"/>
          <w:sz w:val="32"/>
          <w:szCs w:val="32"/>
          <w:lang w:eastAsia="zh-CN"/>
        </w:rPr>
        <w:t>嵌入式冰箱、微波炉</w:t>
      </w:r>
      <w:r>
        <w:rPr>
          <w:rFonts w:hint="eastAsia" w:ascii="仿宋_GB2312" w:eastAsia="仿宋_GB2312"/>
          <w:sz w:val="32"/>
          <w:szCs w:val="32"/>
        </w:rPr>
        <w:t>采购</w:t>
      </w:r>
      <w:r>
        <w:rPr>
          <w:rFonts w:hint="eastAsia" w:ascii="仿宋_GB2312" w:eastAsia="仿宋_GB2312"/>
          <w:sz w:val="32"/>
          <w:szCs w:val="32"/>
          <w:lang w:eastAsia="zh-CN"/>
        </w:rPr>
        <w:t>（第二次）要求</w:t>
      </w:r>
    </w:p>
    <w:p>
      <w:pPr>
        <w:rPr>
          <w:rFonts w:hint="eastAsia" w:ascii="仿宋_GB2312" w:eastAsia="仿宋_GB2312"/>
          <w:sz w:val="28"/>
          <w:szCs w:val="28"/>
        </w:rPr>
      </w:pPr>
    </w:p>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附件1</w:t>
      </w:r>
      <w:r>
        <w:rPr>
          <w:rFonts w:hint="eastAsia" w:ascii="黑体" w:hAnsi="黑体" w:eastAsia="黑体" w:cs="黑体"/>
          <w:b w:val="0"/>
          <w:bCs w:val="0"/>
          <w:sz w:val="28"/>
          <w:szCs w:val="28"/>
          <w:lang w:eastAsia="zh-CN"/>
        </w:rPr>
        <w:t>：</w:t>
      </w:r>
      <w:bookmarkStart w:id="0" w:name="_GoBack"/>
      <w:bookmarkEnd w:id="0"/>
    </w:p>
    <w:p>
      <w:pPr>
        <w:widowControl/>
        <w:spacing w:line="360" w:lineRule="auto"/>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一、项目</w:t>
      </w:r>
      <w:r>
        <w:rPr>
          <w:rFonts w:hint="eastAsia" w:ascii="黑体" w:hAnsi="黑体" w:eastAsia="黑体" w:cs="黑体"/>
          <w:b w:val="0"/>
          <w:bCs w:val="0"/>
          <w:color w:val="000000"/>
          <w:kern w:val="0"/>
          <w:sz w:val="28"/>
          <w:szCs w:val="28"/>
        </w:rPr>
        <w:t>清单</w:t>
      </w:r>
    </w:p>
    <w:p>
      <w:pPr>
        <w:pStyle w:val="6"/>
        <w:spacing w:line="360" w:lineRule="auto"/>
        <w:rPr>
          <w:rFonts w:hint="eastAsia" w:ascii="仿宋_GB2312" w:eastAsia="仿宋_GB2312"/>
          <w:sz w:val="28"/>
          <w:szCs w:val="28"/>
        </w:rPr>
      </w:pPr>
      <w:r>
        <w:rPr>
          <w:rFonts w:hint="eastAsia" w:ascii="仿宋_GB2312" w:eastAsia="仿宋_GB2312"/>
          <w:sz w:val="28"/>
          <w:szCs w:val="28"/>
        </w:rPr>
        <w:t>1.嵌入式冰箱：4台，单门；预算控制总价：16000元；</w:t>
      </w:r>
    </w:p>
    <w:p>
      <w:pPr>
        <w:pStyle w:val="6"/>
        <w:spacing w:line="360" w:lineRule="auto"/>
        <w:rPr>
          <w:rFonts w:hint="eastAsia" w:ascii="仿宋_GB2312" w:eastAsia="仿宋_GB2312"/>
          <w:sz w:val="28"/>
          <w:szCs w:val="28"/>
        </w:rPr>
      </w:pPr>
      <w:r>
        <w:rPr>
          <w:rFonts w:hint="eastAsia" w:ascii="仿宋_GB2312" w:eastAsia="仿宋_GB2312"/>
          <w:bCs/>
          <w:sz w:val="28"/>
          <w:szCs w:val="28"/>
        </w:rPr>
        <w:t>参数：</w:t>
      </w:r>
      <w:r>
        <w:rPr>
          <w:rFonts w:hint="eastAsia" w:ascii="仿宋_GB2312" w:eastAsia="仿宋_GB2312"/>
          <w:sz w:val="28"/>
          <w:szCs w:val="28"/>
        </w:rPr>
        <w:t>一线品牌,一级能耗，冷冻冷藏一体，尺寸550*596*818-868</w:t>
      </w:r>
    </w:p>
    <w:p>
      <w:pPr>
        <w:pStyle w:val="6"/>
        <w:spacing w:line="360" w:lineRule="auto"/>
        <w:rPr>
          <w:rFonts w:hint="eastAsia" w:ascii="仿宋_GB2312" w:eastAsia="仿宋_GB2312"/>
          <w:sz w:val="28"/>
          <w:szCs w:val="28"/>
        </w:rPr>
      </w:pPr>
      <w:r>
        <w:rPr>
          <w:rFonts w:hint="eastAsia" w:ascii="仿宋_GB2312" w:eastAsia="仿宋_GB2312"/>
          <w:sz w:val="28"/>
          <w:szCs w:val="28"/>
        </w:rPr>
        <w:t>2.微波炉：5台，预算控制总价：5000元。</w:t>
      </w:r>
    </w:p>
    <w:p>
      <w:pPr>
        <w:pStyle w:val="6"/>
        <w:spacing w:line="360" w:lineRule="auto"/>
        <w:rPr>
          <w:rFonts w:hint="eastAsia" w:ascii="仿宋_GB2312" w:eastAsia="仿宋_GB2312"/>
          <w:sz w:val="28"/>
          <w:szCs w:val="28"/>
        </w:rPr>
      </w:pPr>
      <w:r>
        <w:rPr>
          <w:rFonts w:hint="eastAsia" w:ascii="仿宋_GB2312" w:eastAsia="仿宋_GB2312"/>
          <w:sz w:val="28"/>
          <w:szCs w:val="28"/>
        </w:rPr>
        <w:t>参数:一线品牌，</w:t>
      </w:r>
      <w:r>
        <w:rPr>
          <w:rFonts w:ascii="仿宋_GB2312" w:eastAsia="仿宋_GB2312"/>
          <w:sz w:val="28"/>
          <w:szCs w:val="28"/>
        </w:rPr>
        <w:t>一级能</w:t>
      </w:r>
      <w:r>
        <w:rPr>
          <w:rFonts w:hint="eastAsia" w:ascii="仿宋_GB2312" w:eastAsia="仿宋_GB2312"/>
          <w:sz w:val="28"/>
          <w:szCs w:val="28"/>
        </w:rPr>
        <w:t>耗，微烤一体，</w:t>
      </w:r>
      <w:r>
        <w:rPr>
          <w:rFonts w:hint="eastAsia" w:ascii="仿宋_GB2312" w:eastAsia="仿宋_GB2312"/>
          <w:bCs/>
          <w:sz w:val="28"/>
          <w:szCs w:val="28"/>
        </w:rPr>
        <w:t>额定电压220V。</w:t>
      </w:r>
    </w:p>
    <w:p>
      <w:pPr>
        <w:widowControl/>
        <w:spacing w:line="360" w:lineRule="auto"/>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二</w:t>
      </w:r>
      <w:r>
        <w:rPr>
          <w:rFonts w:hint="eastAsia" w:ascii="黑体" w:hAnsi="黑体" w:eastAsia="黑体" w:cs="黑体"/>
          <w:b w:val="0"/>
          <w:bCs w:val="0"/>
          <w:color w:val="000000"/>
          <w:kern w:val="0"/>
          <w:sz w:val="28"/>
          <w:szCs w:val="28"/>
        </w:rPr>
        <w:t>、项目要求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ascii="仿宋_GB2312" w:hAnsi="宋体" w:eastAsia="仿宋_GB2312" w:cs="宋体"/>
          <w:color w:val="000000"/>
          <w:kern w:val="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5、本项目不接受联合体投标。</w:t>
      </w:r>
    </w:p>
    <w:p>
      <w:pPr>
        <w:spacing w:line="520" w:lineRule="exact"/>
        <w:rPr>
          <w:rFonts w:ascii="仿宋_GB2312" w:eastAsia="仿宋_GB2312"/>
          <w:sz w:val="28"/>
          <w:szCs w:val="28"/>
        </w:rPr>
      </w:pPr>
      <w:r>
        <w:rPr>
          <w:rFonts w:hint="eastAsia" w:ascii="仿宋_GB2312" w:eastAsia="仿宋_GB2312"/>
          <w:sz w:val="28"/>
          <w:szCs w:val="28"/>
        </w:rPr>
        <w:t>6、法定代表人授权书、法人、经办人身份证（复印件）；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7、设计规范或标准</w:t>
      </w:r>
    </w:p>
    <w:p>
      <w:pPr>
        <w:spacing w:line="520" w:lineRule="exact"/>
        <w:rPr>
          <w:rFonts w:ascii="仿宋_GB2312" w:eastAsia="仿宋_GB2312"/>
          <w:sz w:val="28"/>
          <w:szCs w:val="28"/>
        </w:rPr>
      </w:pPr>
      <w:r>
        <w:rPr>
          <w:rFonts w:hint="eastAsia" w:ascii="仿宋_GB2312" w:eastAsia="仿宋_GB2312"/>
          <w:sz w:val="28"/>
          <w:szCs w:val="28"/>
        </w:rPr>
        <w:t>8、售后服务承诺书</w:t>
      </w:r>
    </w:p>
    <w:p>
      <w:pPr>
        <w:spacing w:line="520" w:lineRule="exact"/>
        <w:rPr>
          <w:rFonts w:ascii="仿宋_GB2312" w:eastAsia="仿宋_GB2312"/>
          <w:sz w:val="28"/>
          <w:szCs w:val="28"/>
        </w:rPr>
      </w:pPr>
      <w:r>
        <w:rPr>
          <w:rFonts w:hint="eastAsia" w:ascii="仿宋_GB2312" w:eastAsia="仿宋_GB2312"/>
          <w:sz w:val="28"/>
          <w:szCs w:val="28"/>
        </w:rPr>
        <w:t>9、业绩证明文件（近三年用户名单及联系人与联系方式及合同复印件或近三个月内送货复印件）。</w:t>
      </w:r>
    </w:p>
    <w:p>
      <w:pPr>
        <w:spacing w:line="520" w:lineRule="exact"/>
        <w:rPr>
          <w:rFonts w:ascii="仿宋_GB2312" w:eastAsia="仿宋_GB2312"/>
          <w:sz w:val="28"/>
          <w:szCs w:val="28"/>
        </w:rPr>
      </w:pPr>
      <w:r>
        <w:rPr>
          <w:rFonts w:hint="eastAsia" w:ascii="仿宋_GB2312" w:eastAsia="仿宋_GB2312"/>
          <w:sz w:val="28"/>
          <w:szCs w:val="28"/>
        </w:rPr>
        <w:t>10、封底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3"/>
        <w:widowControl/>
        <w:spacing w:line="440" w:lineRule="atLeast"/>
        <w:rPr>
          <w:rFonts w:ascii="黑体" w:hAnsi="黑体" w:eastAsia="黑体" w:cs="仿宋"/>
          <w:color w:val="000000"/>
          <w:sz w:val="28"/>
          <w:szCs w:val="28"/>
        </w:rPr>
      </w:pP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4"/>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3"/>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2"/>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2"/>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spacing w:line="276" w:lineRule="auto"/>
        <w:rPr>
          <w:rFonts w:ascii="仿宋_GB2312" w:hAnsi="宋体" w:eastAsia="仿宋_GB2312" w:cs="宋体"/>
          <w:sz w:val="28"/>
          <w:szCs w:val="28"/>
        </w:rPr>
      </w:pP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宋体" w:eastAsia="仿宋_GB2312"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s>
  <w:rsids>
    <w:rsidRoot w:val="471C13ED"/>
    <w:rsid w:val="2A83778A"/>
    <w:rsid w:val="471C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2565</Words>
  <Characters>2619</Characters>
  <Lines>0</Lines>
  <Paragraphs>0</Paragraphs>
  <TotalTime>1</TotalTime>
  <ScaleCrop>false</ScaleCrop>
  <LinksUpToDate>false</LinksUpToDate>
  <CharactersWithSpaces>2740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2022-12-12T02:26:00Z</dcterms:created>
  <dc:creator>Administrator</dc:creator>
  <cp:lastModifiedBy>sfy-2022456</cp:lastModifiedBy>
  <dcterms:modified xsi:type="dcterms:W3CDTF">2022-12-29T09:14:58Z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54DDC8DD13D84B0EA47D6BFCC5E268B4</vt:lpwstr>
  </property>
</Properties>
</file>